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6A30BF" w:rsidP="00CA7D7C">
      <w:pPr>
        <w:tabs>
          <w:tab w:val="left" w:pos="720"/>
          <w:tab w:val="center" w:pos="4770"/>
        </w:tabs>
        <w:jc w:val="center"/>
        <w:rPr>
          <w:rFonts w:ascii="Brush Script" w:hAnsi="Brush Script"/>
          <w:sz w:val="32"/>
          <w:szCs w:val="32"/>
        </w:rPr>
      </w:pPr>
      <w:r>
        <w:rPr>
          <w:rFonts w:ascii="Brush Script" w:hAnsi="Brush Script"/>
          <w:sz w:val="32"/>
          <w:szCs w:val="32"/>
        </w:rPr>
        <w:t>May 23</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Pr="00332D58" w:rsidRDefault="00CA7D7C" w:rsidP="00332D58">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2B1849">
        <w:rPr>
          <w:rFonts w:ascii="Comic Sans MS" w:hAnsi="Comic Sans MS"/>
          <w:b/>
          <w:bCs/>
          <w:color w:val="7030A0"/>
        </w:rPr>
        <w:tab/>
      </w:r>
      <w:r w:rsidR="006A30BF" w:rsidRPr="006A30BF">
        <w:rPr>
          <w:rFonts w:ascii="Comic Sans MS" w:hAnsi="Comic Sans MS"/>
          <w:b/>
          <w:bCs/>
          <w:color w:val="7030A0"/>
          <w:u w:val="single"/>
        </w:rPr>
        <w:t>Thursday,</w:t>
      </w:r>
      <w:r w:rsidR="006A30BF">
        <w:rPr>
          <w:rFonts w:ascii="Comic Sans MS" w:hAnsi="Comic Sans MS"/>
          <w:b/>
          <w:bCs/>
          <w:color w:val="7030A0"/>
        </w:rPr>
        <w:t xml:space="preserve"> </w:t>
      </w:r>
      <w:r w:rsidR="006A30BF">
        <w:rPr>
          <w:rFonts w:ascii="Comic Sans MS" w:hAnsi="Comic Sans MS"/>
          <w:b/>
          <w:bCs/>
          <w:color w:val="7030A0"/>
          <w:u w:val="single"/>
        </w:rPr>
        <w:t>May 23</w:t>
      </w:r>
      <w:r w:rsidR="00B513B1">
        <w:rPr>
          <w:rFonts w:ascii="Comic Sans MS" w:hAnsi="Comic Sans MS"/>
          <w:b/>
          <w:bCs/>
          <w:color w:val="7030A0"/>
          <w:u w:val="single"/>
        </w:rPr>
        <w:t>,</w:t>
      </w:r>
      <w:r w:rsidR="00332D58">
        <w:rPr>
          <w:rFonts w:ascii="Comic Sans MS" w:hAnsi="Comic Sans MS"/>
          <w:b/>
          <w:bCs/>
          <w:color w:val="7030A0"/>
          <w:u w:val="single"/>
        </w:rPr>
        <w:t xml:space="preserve"> 2019</w:t>
      </w:r>
    </w:p>
    <w:p w:rsidR="00760E7D" w:rsidRPr="00332D58" w:rsidRDefault="00760E7D" w:rsidP="006D2332">
      <w:pPr>
        <w:pStyle w:val="Heading2"/>
        <w:rPr>
          <w:rFonts w:asciiTheme="majorHAnsi" w:hAnsiTheme="majorHAnsi"/>
          <w:sz w:val="16"/>
          <w:szCs w:val="16"/>
          <w:u w:val="single"/>
        </w:rPr>
      </w:pPr>
      <w:r w:rsidRPr="00332D58">
        <w:rPr>
          <w:rFonts w:asciiTheme="majorHAnsi" w:hAnsiTheme="majorHAnsi"/>
          <w:sz w:val="16"/>
          <w:szCs w:val="16"/>
          <w:u w:val="single"/>
        </w:rPr>
        <w:t>Tuesday</w:t>
      </w:r>
      <w:r w:rsidR="006D2332">
        <w:rPr>
          <w:rFonts w:asciiTheme="majorHAnsi" w:hAnsiTheme="majorHAnsi"/>
          <w:sz w:val="16"/>
          <w:szCs w:val="16"/>
          <w:u w:val="single"/>
        </w:rPr>
        <w:t>-Thursday</w:t>
      </w:r>
      <w:r w:rsidRPr="00332D58">
        <w:rPr>
          <w:rFonts w:asciiTheme="majorHAnsi" w:hAnsiTheme="majorHAnsi"/>
          <w:sz w:val="16"/>
          <w:szCs w:val="16"/>
          <w:u w:val="single"/>
        </w:rPr>
        <w:t xml:space="preserve"> (Regular) Bell Schedule </w:t>
      </w:r>
      <w:r w:rsidR="006D2332">
        <w:rPr>
          <w:rFonts w:asciiTheme="majorHAnsi" w:hAnsiTheme="majorHAnsi"/>
          <w:sz w:val="16"/>
          <w:szCs w:val="16"/>
          <w:u w:val="single"/>
        </w:rPr>
        <w:tab/>
      </w:r>
      <w:r w:rsidR="006D2332" w:rsidRPr="00A94D01">
        <w:rPr>
          <w:rFonts w:asciiTheme="majorHAnsi" w:hAnsiTheme="majorHAnsi"/>
          <w:sz w:val="16"/>
          <w:szCs w:val="16"/>
        </w:rPr>
        <w:tab/>
      </w:r>
      <w:r w:rsidR="006D2332" w:rsidRPr="00A94D01">
        <w:rPr>
          <w:rFonts w:asciiTheme="majorHAnsi" w:hAnsiTheme="majorHAnsi"/>
          <w:sz w:val="16"/>
          <w:szCs w:val="16"/>
        </w:rPr>
        <w:tab/>
      </w:r>
      <w:r w:rsidR="006D2332" w:rsidRPr="00A94D01">
        <w:rPr>
          <w:rFonts w:asciiTheme="majorHAnsi" w:hAnsiTheme="majorHAnsi"/>
          <w:sz w:val="16"/>
          <w:szCs w:val="16"/>
        </w:rPr>
        <w:tab/>
      </w:r>
      <w:r w:rsidR="006D2332">
        <w:rPr>
          <w:rFonts w:asciiTheme="majorHAnsi" w:hAnsiTheme="majorHAnsi"/>
          <w:sz w:val="16"/>
          <w:szCs w:val="16"/>
          <w:u w:val="single"/>
        </w:rPr>
        <w:t>Friday (Farewell assembly)</w:t>
      </w:r>
    </w:p>
    <w:tbl>
      <w:tblPr>
        <w:tblpPr w:leftFromText="180" w:rightFromText="180" w:vertAnchor="text" w:horzAnchor="page" w:tblpX="5512" w:tblpYSpec="center"/>
        <w:tblW w:w="5120" w:type="dxa"/>
        <w:tblLook w:val="04A0" w:firstRow="1" w:lastRow="0" w:firstColumn="1" w:lastColumn="0" w:noHBand="0" w:noVBand="1"/>
      </w:tblPr>
      <w:tblGrid>
        <w:gridCol w:w="1200"/>
        <w:gridCol w:w="1240"/>
        <w:gridCol w:w="1340"/>
        <w:gridCol w:w="1340"/>
      </w:tblGrid>
      <w:tr w:rsidR="006D2332" w:rsidRPr="006D2332" w:rsidTr="006D2332">
        <w:trPr>
          <w:trHeight w:val="300"/>
        </w:trPr>
        <w:tc>
          <w:tcPr>
            <w:tcW w:w="1200" w:type="dxa"/>
            <w:tcBorders>
              <w:top w:val="nil"/>
              <w:left w:val="nil"/>
              <w:bottom w:val="nil"/>
              <w:right w:val="nil"/>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Period</w:t>
            </w:r>
          </w:p>
        </w:tc>
        <w:tc>
          <w:tcPr>
            <w:tcW w:w="1240" w:type="dxa"/>
            <w:tcBorders>
              <w:top w:val="nil"/>
              <w:left w:val="nil"/>
              <w:bottom w:val="nil"/>
              <w:right w:val="nil"/>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Start</w:t>
            </w:r>
          </w:p>
        </w:tc>
        <w:tc>
          <w:tcPr>
            <w:tcW w:w="1340" w:type="dxa"/>
            <w:tcBorders>
              <w:top w:val="nil"/>
              <w:left w:val="nil"/>
              <w:bottom w:val="nil"/>
              <w:right w:val="nil"/>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Finish</w:t>
            </w:r>
          </w:p>
        </w:tc>
        <w:tc>
          <w:tcPr>
            <w:tcW w:w="1340" w:type="dxa"/>
            <w:tcBorders>
              <w:top w:val="nil"/>
              <w:left w:val="nil"/>
              <w:bottom w:val="nil"/>
              <w:right w:val="nil"/>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Minutes</w:t>
            </w:r>
          </w:p>
        </w:tc>
      </w:tr>
      <w:tr w:rsidR="006D2332" w:rsidRPr="006D2332" w:rsidTr="006D2332">
        <w:trPr>
          <w:trHeight w:val="30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7:31 AM</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8:17 AM</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46</w:t>
            </w:r>
          </w:p>
        </w:tc>
      </w:tr>
      <w:tr w:rsidR="006D2332" w:rsidRPr="006D2332" w:rsidTr="006D2332">
        <w:trPr>
          <w:trHeight w:val="56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1 (Roll Only)</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8:23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8:30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7</w:t>
            </w:r>
          </w:p>
        </w:tc>
      </w:tr>
      <w:tr w:rsidR="006D2332" w:rsidRPr="006D2332" w:rsidTr="006D2332">
        <w:trPr>
          <w:trHeight w:val="56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Walk to Gym</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8:30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8:40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w:t>
            </w:r>
          </w:p>
        </w:tc>
      </w:tr>
      <w:tr w:rsidR="006D2332" w:rsidRPr="006D2332" w:rsidTr="006D2332">
        <w:trPr>
          <w:trHeight w:val="564"/>
        </w:trPr>
        <w:tc>
          <w:tcPr>
            <w:tcW w:w="1200" w:type="dxa"/>
            <w:tcBorders>
              <w:top w:val="nil"/>
              <w:left w:val="single" w:sz="8" w:space="0" w:color="auto"/>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Farewell Assembly</w:t>
            </w:r>
          </w:p>
        </w:tc>
        <w:tc>
          <w:tcPr>
            <w:tcW w:w="12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8:40 AM</w:t>
            </w:r>
          </w:p>
        </w:tc>
        <w:tc>
          <w:tcPr>
            <w:tcW w:w="13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10:10 AM</w:t>
            </w:r>
          </w:p>
        </w:tc>
        <w:tc>
          <w:tcPr>
            <w:tcW w:w="13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90</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1</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10:16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10:54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2</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11:00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11:45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45</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3</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11:51 AM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12:29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Lunch</w:t>
            </w:r>
          </w:p>
        </w:tc>
        <w:tc>
          <w:tcPr>
            <w:tcW w:w="12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12:29 PM</w:t>
            </w:r>
          </w:p>
        </w:tc>
        <w:tc>
          <w:tcPr>
            <w:tcW w:w="13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1:09 PM</w:t>
            </w:r>
          </w:p>
        </w:tc>
        <w:tc>
          <w:tcPr>
            <w:tcW w:w="1340" w:type="dxa"/>
            <w:tcBorders>
              <w:top w:val="nil"/>
              <w:left w:val="nil"/>
              <w:bottom w:val="single" w:sz="8" w:space="0" w:color="auto"/>
              <w:right w:val="single" w:sz="8" w:space="0" w:color="auto"/>
            </w:tcBorders>
            <w:shd w:val="clear" w:color="000000" w:fill="F2DCDB"/>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40</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4</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1:15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1:53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5</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1:59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2:37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6D2332" w:rsidRPr="006D2332" w:rsidTr="006D23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6</w:t>
            </w:r>
          </w:p>
        </w:tc>
        <w:tc>
          <w:tcPr>
            <w:tcW w:w="12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2:43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3:21 PM</w:t>
            </w:r>
          </w:p>
        </w:tc>
        <w:tc>
          <w:tcPr>
            <w:tcW w:w="1340" w:type="dxa"/>
            <w:tcBorders>
              <w:top w:val="nil"/>
              <w:left w:val="nil"/>
              <w:bottom w:val="single" w:sz="8" w:space="0" w:color="auto"/>
              <w:right w:val="single" w:sz="8" w:space="0" w:color="auto"/>
            </w:tcBorders>
            <w:shd w:val="clear" w:color="auto" w:fill="auto"/>
            <w:noWrap/>
            <w:vAlign w:val="center"/>
            <w:hideMark/>
          </w:tcPr>
          <w:p w:rsidR="006D2332" w:rsidRPr="006D2332" w:rsidRDefault="006D2332" w:rsidP="006D2332">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bl>
    <w:tbl>
      <w:tblPr>
        <w:tblpPr w:leftFromText="180" w:rightFromText="180" w:vertAnchor="text" w:horzAnchor="page" w:tblpX="868" w:tblpY="397"/>
        <w:tblW w:w="0" w:type="auto"/>
        <w:tblLayout w:type="fixed"/>
        <w:tblCellMar>
          <w:left w:w="0" w:type="dxa"/>
          <w:right w:w="0" w:type="dxa"/>
        </w:tblCellMar>
        <w:tblLook w:val="0000" w:firstRow="0" w:lastRow="0" w:firstColumn="0" w:lastColumn="0" w:noHBand="0" w:noVBand="0"/>
      </w:tblPr>
      <w:tblGrid>
        <w:gridCol w:w="1170"/>
        <w:gridCol w:w="1170"/>
        <w:gridCol w:w="1103"/>
        <w:gridCol w:w="1057"/>
      </w:tblGrid>
      <w:tr w:rsidR="00A94D01" w:rsidRPr="00357A02" w:rsidTr="00A94D01">
        <w:trPr>
          <w:trHeight w:hRule="exact" w:val="280"/>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94D01" w:rsidRPr="00357A02" w:rsidTr="00A94D01">
        <w:trPr>
          <w:trHeight w:hRule="exact" w:val="269"/>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94D01" w:rsidRPr="00357A02" w:rsidTr="00A94D01">
        <w:trPr>
          <w:trHeight w:hRule="exact" w:val="269"/>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94D01" w:rsidRPr="00357A02" w:rsidTr="00A94D01">
        <w:trPr>
          <w:trHeight w:hRule="exact" w:val="268"/>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94D01" w:rsidRPr="00357A02" w:rsidTr="00A94D01">
        <w:trPr>
          <w:trHeight w:hRule="exact" w:val="269"/>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94D01" w:rsidRPr="00357A02" w:rsidTr="00A94D01">
        <w:trPr>
          <w:trHeight w:hRule="exact" w:val="269"/>
        </w:trPr>
        <w:tc>
          <w:tcPr>
            <w:tcW w:w="1170" w:type="dxa"/>
            <w:tcBorders>
              <w:top w:val="nil"/>
              <w:left w:val="nil"/>
              <w:bottom w:val="nil"/>
              <w:right w:val="nil"/>
            </w:tcBorders>
            <w:shd w:val="clear" w:color="auto" w:fill="7C9FCF" w:themeFill="accent4" w:themeFillTint="99"/>
          </w:tcPr>
          <w:p w:rsidR="00A94D01" w:rsidRPr="00357A02" w:rsidRDefault="00A94D01" w:rsidP="00A94D0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94D01" w:rsidRPr="00357A02" w:rsidRDefault="00A94D01" w:rsidP="00A94D0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94D01" w:rsidRPr="00357A02" w:rsidRDefault="00A94D01" w:rsidP="00A94D0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057" w:type="dxa"/>
            <w:tcBorders>
              <w:top w:val="nil"/>
              <w:left w:val="nil"/>
              <w:bottom w:val="nil"/>
              <w:right w:val="nil"/>
            </w:tcBorders>
            <w:shd w:val="clear" w:color="auto" w:fill="7C9FCF" w:themeFill="accent4" w:themeFillTint="99"/>
          </w:tcPr>
          <w:p w:rsidR="00A94D01" w:rsidRPr="00357A02" w:rsidRDefault="00A94D01" w:rsidP="00A94D0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94D01" w:rsidRPr="00357A02" w:rsidTr="00A94D01">
        <w:trPr>
          <w:trHeight w:hRule="exact" w:val="269"/>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94D01" w:rsidRPr="00357A02" w:rsidTr="00A94D01">
        <w:trPr>
          <w:trHeight w:hRule="exact" w:val="269"/>
        </w:trPr>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94D01" w:rsidRPr="00357A02" w:rsidRDefault="00A94D01" w:rsidP="00A94D0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057" w:type="dxa"/>
            <w:tcBorders>
              <w:top w:val="nil"/>
              <w:left w:val="nil"/>
              <w:bottom w:val="nil"/>
              <w:right w:val="nil"/>
            </w:tcBorders>
          </w:tcPr>
          <w:p w:rsidR="00A94D01" w:rsidRPr="00357A02" w:rsidRDefault="00A94D01" w:rsidP="00A94D0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94D01" w:rsidRPr="00DE50C0" w:rsidRDefault="00A94D01" w:rsidP="00A94D01"/>
    <w:p w:rsidR="006D2332" w:rsidRPr="00DE50C0" w:rsidRDefault="006D2332" w:rsidP="00760E7D">
      <w:r>
        <w:tab/>
      </w:r>
      <w:r>
        <w:tab/>
      </w:r>
      <w:r>
        <w:tab/>
      </w:r>
      <w:r>
        <w:tab/>
      </w:r>
    </w:p>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657B3B" w:rsidRPr="004E3B69" w:rsidRDefault="00657B3B" w:rsidP="004E3B69">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770E4E">
        <w:rPr>
          <w:sz w:val="24"/>
          <w:szCs w:val="24"/>
        </w:rPr>
        <w:t xml:space="preserve">Saturday WIN will be hosting 2 </w:t>
      </w:r>
      <w:r w:rsidR="00D96AB1" w:rsidRPr="00D96AB1">
        <w:rPr>
          <w:sz w:val="24"/>
          <w:szCs w:val="24"/>
        </w:rPr>
        <w:t xml:space="preserve">more </w:t>
      </w:r>
      <w:r w:rsidR="00770E4E">
        <w:rPr>
          <w:sz w:val="24"/>
          <w:szCs w:val="24"/>
        </w:rPr>
        <w:t xml:space="preserve">sessions this year on the </w:t>
      </w:r>
      <w:r w:rsidR="00D96AB1" w:rsidRPr="00D96AB1">
        <w:rPr>
          <w:sz w:val="24"/>
          <w:szCs w:val="24"/>
        </w:rPr>
        <w:t>May 25</w:t>
      </w:r>
      <w:r w:rsidR="00D96AB1" w:rsidRPr="00D96AB1">
        <w:rPr>
          <w:sz w:val="24"/>
          <w:szCs w:val="24"/>
          <w:vertAlign w:val="superscript"/>
        </w:rPr>
        <w:t>th</w:t>
      </w:r>
      <w:r w:rsidR="00D96AB1" w:rsidRPr="00D96AB1">
        <w:rPr>
          <w:sz w:val="24"/>
          <w:szCs w:val="24"/>
        </w:rPr>
        <w:t xml:space="preserve">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5E1F71" w:rsidRPr="005E1F71" w:rsidRDefault="00760E7D" w:rsidP="005E1F71">
      <w:pPr>
        <w:rPr>
          <w:sz w:val="24"/>
          <w:szCs w:val="24"/>
        </w:rPr>
      </w:pPr>
      <w:r>
        <w:rPr>
          <w:rFonts w:ascii="Georgia" w:eastAsia="Times New Roman" w:hAnsi="Georgia"/>
          <w:b/>
          <w:sz w:val="28"/>
          <w:szCs w:val="28"/>
        </w:rPr>
        <w:t xml:space="preserve">5. </w:t>
      </w:r>
      <w:r w:rsidR="005E1F71" w:rsidRPr="005E1F71">
        <w:rPr>
          <w:b/>
          <w:bCs/>
          <w:sz w:val="24"/>
          <w:szCs w:val="24"/>
        </w:rPr>
        <w:t>THE YEARBOOK IS COMING, THE YEARBOOK IS COMING</w:t>
      </w:r>
      <w:r w:rsidR="005E1F71" w:rsidRPr="005E1F71">
        <w:rPr>
          <w:sz w:val="24"/>
          <w:szCs w:val="24"/>
        </w:rPr>
        <w:t xml:space="preserve">! </w:t>
      </w:r>
      <w:r w:rsidR="005E1F71" w:rsidRPr="005E1F71">
        <w:rPr>
          <w:b/>
          <w:bCs/>
          <w:sz w:val="24"/>
          <w:szCs w:val="24"/>
        </w:rPr>
        <w:t>THIS FRIDAY</w:t>
      </w:r>
      <w:r w:rsidR="005E1F71" w:rsidRPr="005E1F71">
        <w:rPr>
          <w:sz w:val="24"/>
          <w:szCs w:val="24"/>
        </w:rPr>
        <w:t xml:space="preserve"> </w:t>
      </w:r>
      <w:r w:rsidR="005E1F71" w:rsidRPr="005E1F71">
        <w:rPr>
          <w:b/>
          <w:bCs/>
          <w:sz w:val="24"/>
          <w:szCs w:val="24"/>
        </w:rPr>
        <w:t>AFTER SCHOOL</w:t>
      </w:r>
      <w:r w:rsidR="005E1F71" w:rsidRPr="005E1F71">
        <w:rPr>
          <w:sz w:val="24"/>
          <w:szCs w:val="24"/>
        </w:rPr>
        <w:t xml:space="preserve"> the lines start on the grass area outside the Choir Room. You </w:t>
      </w:r>
      <w:r w:rsidR="005E1F71" w:rsidRPr="005E1F71">
        <w:rPr>
          <w:b/>
          <w:bCs/>
          <w:sz w:val="24"/>
          <w:szCs w:val="24"/>
        </w:rPr>
        <w:t>MUST</w:t>
      </w:r>
      <w:r w:rsidR="005E1F71" w:rsidRPr="005E1F71">
        <w:rPr>
          <w:sz w:val="24"/>
          <w:szCs w:val="24"/>
        </w:rPr>
        <w:t xml:space="preserve"> have your </w:t>
      </w:r>
      <w:r w:rsidR="005E1F71" w:rsidRPr="005E1F71">
        <w:rPr>
          <w:b/>
          <w:bCs/>
          <w:sz w:val="24"/>
          <w:szCs w:val="24"/>
        </w:rPr>
        <w:t>photo ID</w:t>
      </w:r>
      <w:r w:rsidR="005E1F71" w:rsidRPr="005E1F71">
        <w:rPr>
          <w:sz w:val="24"/>
          <w:szCs w:val="24"/>
        </w:rPr>
        <w:t xml:space="preserve"> in order to pick up your yearbook. Come join the fun on Oak Day, It’s a great atmosphere of music and friends. There are </w:t>
      </w:r>
      <w:r w:rsidR="005E1F71" w:rsidRPr="005E1F71">
        <w:rPr>
          <w:b/>
          <w:bCs/>
          <w:sz w:val="24"/>
          <w:szCs w:val="24"/>
        </w:rPr>
        <w:t>ONLY 18 EXTRA YEARBOOKS</w:t>
      </w:r>
      <w:r w:rsidR="005E1F71" w:rsidRPr="005E1F71">
        <w:rPr>
          <w:sz w:val="24"/>
          <w:szCs w:val="24"/>
        </w:rPr>
        <w:t xml:space="preserve"> left for sale and they will be available in Room B-201 </w:t>
      </w:r>
      <w:r w:rsidR="005E1F71" w:rsidRPr="005E1F71">
        <w:rPr>
          <w:b/>
          <w:bCs/>
          <w:sz w:val="24"/>
          <w:szCs w:val="24"/>
        </w:rPr>
        <w:t>ONLY</w:t>
      </w:r>
      <w:r w:rsidR="005E1F71" w:rsidRPr="005E1F71">
        <w:rPr>
          <w:sz w:val="24"/>
          <w:szCs w:val="24"/>
        </w:rPr>
        <w:t xml:space="preserve"> on Friday after school and on a first come, first served basis, </w:t>
      </w:r>
      <w:r w:rsidR="005E1F71" w:rsidRPr="005E1F71">
        <w:rPr>
          <w:b/>
          <w:bCs/>
          <w:caps/>
          <w:sz w:val="24"/>
          <w:szCs w:val="24"/>
        </w:rPr>
        <w:t>$100 each,</w:t>
      </w:r>
      <w:r w:rsidR="005E1F71" w:rsidRPr="005E1F71">
        <w:rPr>
          <w:caps/>
          <w:sz w:val="24"/>
          <w:szCs w:val="24"/>
        </w:rPr>
        <w:t xml:space="preserve"> </w:t>
      </w:r>
      <w:r w:rsidR="005E1F71" w:rsidRPr="005E1F71">
        <w:rPr>
          <w:b/>
          <w:bCs/>
          <w:caps/>
          <w:sz w:val="24"/>
          <w:szCs w:val="24"/>
          <w:u w:val="single"/>
        </w:rPr>
        <w:t>CASH ONLY</w:t>
      </w:r>
      <w:r w:rsidR="005E1F71" w:rsidRPr="005E1F71">
        <w:rPr>
          <w:caps/>
          <w:sz w:val="24"/>
          <w:szCs w:val="24"/>
        </w:rPr>
        <w:t>.</w:t>
      </w:r>
      <w:r w:rsidR="005E1F71" w:rsidRPr="005E1F71">
        <w:rPr>
          <w:sz w:val="24"/>
          <w:szCs w:val="24"/>
        </w:rPr>
        <w:t xml:space="preserve"> See you Friday! </w:t>
      </w:r>
    </w:p>
    <w:p w:rsidR="005E1F71" w:rsidRDefault="005E1F71" w:rsidP="005E1F71">
      <w:pPr>
        <w:rPr>
          <w:b/>
          <w:bCs/>
          <w:sz w:val="24"/>
          <w:szCs w:val="24"/>
        </w:rPr>
      </w:pPr>
      <w:r w:rsidRPr="005E1F71">
        <w:rPr>
          <w:sz w:val="24"/>
          <w:szCs w:val="24"/>
        </w:rPr>
        <w:t xml:space="preserve">**If you cannot pick up your yearbook Friday after school, you can come to Room B-207 Tuesday morning starting at 7:30am. </w:t>
      </w:r>
      <w:r w:rsidRPr="005E1F71">
        <w:rPr>
          <w:b/>
          <w:bCs/>
          <w:sz w:val="24"/>
          <w:szCs w:val="24"/>
        </w:rPr>
        <w:t>NO YEARBOOKS WILL BE HANDED OUT EARLY!</w:t>
      </w:r>
    </w:p>
    <w:p w:rsidR="009D1CCC" w:rsidRDefault="009D1CCC" w:rsidP="009D1CCC">
      <w:pPr>
        <w:spacing w:after="0" w:line="240" w:lineRule="auto"/>
        <w:jc w:val="left"/>
      </w:pPr>
      <w:r w:rsidRPr="009D1CCC">
        <w:rPr>
          <w:b/>
          <w:bCs/>
          <w:sz w:val="24"/>
          <w:szCs w:val="24"/>
        </w:rPr>
        <w:t>6.</w:t>
      </w:r>
      <w:r>
        <w:rPr>
          <w:b/>
          <w:bCs/>
          <w:sz w:val="24"/>
          <w:szCs w:val="24"/>
        </w:rPr>
        <w:t xml:space="preserve"> </w:t>
      </w:r>
      <w:r w:rsidRPr="009D1CCC">
        <w:rPr>
          <w:b/>
          <w:bCs/>
          <w:sz w:val="24"/>
          <w:szCs w:val="24"/>
        </w:rPr>
        <w:t xml:space="preserve"> </w:t>
      </w:r>
      <w:r>
        <w:t> </w:t>
      </w:r>
      <w:r>
        <w:t xml:space="preserve">1. </w:t>
      </w:r>
      <w:r>
        <w:t xml:space="preserve">IF you took a COS or any other college course class THIS semester, please see or email your counselor as soon </w:t>
      </w:r>
      <w:r>
        <w:t xml:space="preserve">  </w:t>
      </w:r>
      <w:r>
        <w:t xml:space="preserve">as possible.  </w:t>
      </w:r>
    </w:p>
    <w:p w:rsidR="009D1CCC" w:rsidRDefault="009D1CCC" w:rsidP="009D1CCC">
      <w:pPr>
        <w:pStyle w:val="ListParagraph"/>
        <w:numPr>
          <w:ilvl w:val="0"/>
          <w:numId w:val="35"/>
        </w:numPr>
        <w:spacing w:after="0" w:line="240" w:lineRule="auto"/>
        <w:jc w:val="left"/>
      </w:pPr>
      <w:r>
        <w:t xml:space="preserve">If you are a current freshmen and are interested in joining the CADET CORE classes next year, please see your counselor.  CADET CORE is a leadership class geared toward students who might be considering joining the military.  </w:t>
      </w:r>
    </w:p>
    <w:p w:rsidR="009D1CCC" w:rsidRDefault="009D1CCC" w:rsidP="009D1CCC"/>
    <w:p w:rsidR="009D1CCC" w:rsidRPr="005E1F71" w:rsidRDefault="009D1CCC" w:rsidP="005E1F71">
      <w:pPr>
        <w:rPr>
          <w:b/>
          <w:bCs/>
          <w:sz w:val="24"/>
          <w:szCs w:val="24"/>
        </w:rPr>
      </w:pPr>
    </w:p>
    <w:p w:rsidR="00760E7D" w:rsidRPr="004E3B69" w:rsidRDefault="00760E7D" w:rsidP="005E1F71">
      <w:pPr>
        <w:rPr>
          <w:b/>
          <w:bCs/>
          <w:sz w:val="24"/>
          <w:szCs w:val="24"/>
        </w:rPr>
      </w:pPr>
    </w:p>
    <w:p w:rsidR="00B513B1" w:rsidRDefault="00B513B1" w:rsidP="00CA7D7C">
      <w:pPr>
        <w:pStyle w:val="NoSpacing"/>
        <w:jc w:val="center"/>
        <w:rPr>
          <w:rFonts w:ascii="Brush Script" w:hAnsi="Brush Script"/>
          <w:i/>
          <w:sz w:val="36"/>
          <w:szCs w:val="36"/>
        </w:rPr>
      </w:pPr>
    </w:p>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sidRPr="00134051">
        <w:rPr>
          <w:b/>
          <w:bCs/>
          <w:sz w:val="24"/>
          <w:szCs w:val="24"/>
        </w:rPr>
        <w:t xml:space="preserve">Medical Careers Club End of Year Potluck has been </w:t>
      </w:r>
      <w:r w:rsidR="00B502A8">
        <w:rPr>
          <w:b/>
          <w:bCs/>
          <w:sz w:val="24"/>
          <w:szCs w:val="24"/>
          <w:u w:val="single"/>
        </w:rPr>
        <w:t>CHANGED to TODAY</w:t>
      </w:r>
      <w:r w:rsidRPr="00134051">
        <w:rPr>
          <w:b/>
          <w:bCs/>
          <w:sz w:val="24"/>
          <w:szCs w:val="24"/>
          <w:u w:val="single"/>
        </w:rPr>
        <w:t>, May 23</w:t>
      </w:r>
      <w:r w:rsidRPr="00134051">
        <w:rPr>
          <w:b/>
          <w:bCs/>
          <w:sz w:val="24"/>
          <w:szCs w:val="24"/>
          <w:u w:val="single"/>
          <w:vertAlign w:val="superscript"/>
        </w:rPr>
        <w:t>rd</w:t>
      </w:r>
      <w:r w:rsidRPr="00134051">
        <w:rPr>
          <w:b/>
          <w:bCs/>
          <w:sz w:val="24"/>
          <w:szCs w:val="24"/>
        </w:rPr>
        <w:t xml:space="preserve"> at Lunch in U-3</w:t>
      </w:r>
    </w:p>
    <w:p w:rsidR="00134051" w:rsidRPr="00134051" w:rsidRDefault="00134051" w:rsidP="00134051">
      <w:pPr>
        <w:pStyle w:val="ListParagraph"/>
        <w:rPr>
          <w:sz w:val="24"/>
          <w:szCs w:val="24"/>
        </w:rPr>
      </w:pPr>
    </w:p>
    <w:p w:rsidR="00134051" w:rsidRPr="00882A72" w:rsidRDefault="00134051"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4051" w:rsidRPr="00134051" w:rsidRDefault="00CA7D7C" w:rsidP="00134051">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DC0733"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33" w:rsidRDefault="00DC0733" w:rsidP="009759A9">
      <w:r>
        <w:separator/>
      </w:r>
    </w:p>
  </w:endnote>
  <w:endnote w:type="continuationSeparator" w:id="0">
    <w:p w:rsidR="00DC0733" w:rsidRDefault="00DC073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33" w:rsidRDefault="00DC0733" w:rsidP="009759A9">
      <w:r>
        <w:separator/>
      </w:r>
    </w:p>
  </w:footnote>
  <w:footnote w:type="continuationSeparator" w:id="0">
    <w:p w:rsidR="00DC0733" w:rsidRDefault="00DC073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22"/>
  </w:num>
  <w:num w:numId="5">
    <w:abstractNumId w:val="18"/>
  </w:num>
  <w:num w:numId="6">
    <w:abstractNumId w:val="12"/>
  </w:num>
  <w:num w:numId="7">
    <w:abstractNumId w:val="27"/>
  </w:num>
  <w:num w:numId="8">
    <w:abstractNumId w:val="8"/>
  </w:num>
  <w:num w:numId="9">
    <w:abstractNumId w:val="17"/>
  </w:num>
  <w:num w:numId="10">
    <w:abstractNumId w:val="24"/>
  </w:num>
  <w:num w:numId="11">
    <w:abstractNumId w:val="31"/>
  </w:num>
  <w:num w:numId="12">
    <w:abstractNumId w:val="0"/>
  </w:num>
  <w:num w:numId="13">
    <w:abstractNumId w:val="4"/>
  </w:num>
  <w:num w:numId="14">
    <w:abstractNumId w:val="13"/>
  </w:num>
  <w:num w:numId="15">
    <w:abstractNumId w:val="14"/>
  </w:num>
  <w:num w:numId="16">
    <w:abstractNumId w:val="34"/>
  </w:num>
  <w:num w:numId="17">
    <w:abstractNumId w:val="5"/>
  </w:num>
  <w:num w:numId="18">
    <w:abstractNumId w:val="29"/>
  </w:num>
  <w:num w:numId="19">
    <w:abstractNumId w:val="26"/>
  </w:num>
  <w:num w:numId="20">
    <w:abstractNumId w:val="7"/>
  </w:num>
  <w:num w:numId="21">
    <w:abstractNumId w:val="6"/>
  </w:num>
  <w:num w:numId="22">
    <w:abstractNumId w:val="1"/>
  </w:num>
  <w:num w:numId="23">
    <w:abstractNumId w:val="15"/>
  </w:num>
  <w:num w:numId="24">
    <w:abstractNumId w:val="28"/>
  </w:num>
  <w:num w:numId="25">
    <w:abstractNumId w:val="23"/>
  </w:num>
  <w:num w:numId="26">
    <w:abstractNumId w:val="25"/>
  </w:num>
  <w:num w:numId="27">
    <w:abstractNumId w:val="3"/>
  </w:num>
  <w:num w:numId="28">
    <w:abstractNumId w:val="21"/>
  </w:num>
  <w:num w:numId="29">
    <w:abstractNumId w:val="16"/>
  </w:num>
  <w:num w:numId="30">
    <w:abstractNumId w:val="9"/>
  </w:num>
  <w:num w:numId="31">
    <w:abstractNumId w:val="32"/>
  </w:num>
  <w:num w:numId="32">
    <w:abstractNumId w:val="30"/>
  </w:num>
  <w:num w:numId="33">
    <w:abstractNumId w:val="3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3C55"/>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0733"/>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92D72-75DB-4F70-ADD6-4B191C21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2019-05-22T22:27:00Z</dcterms:created>
  <dcterms:modified xsi:type="dcterms:W3CDTF">2019-05-22T22:28:00Z</dcterms:modified>
</cp:coreProperties>
</file>